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7B4035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6F750E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 xml:space="preserve">от </w:t>
      </w:r>
      <w:r w:rsidR="0026535F">
        <w:rPr>
          <w:rFonts w:ascii="Times New Roman" w:hAnsi="Times New Roman"/>
          <w:b/>
          <w:sz w:val="28"/>
          <w:szCs w:val="28"/>
        </w:rPr>
        <w:t>31.01.</w:t>
      </w:r>
      <w:r w:rsidRPr="0008385F">
        <w:rPr>
          <w:rFonts w:ascii="Times New Roman" w:hAnsi="Times New Roman"/>
          <w:b/>
          <w:sz w:val="28"/>
          <w:szCs w:val="28"/>
        </w:rPr>
        <w:t>202</w:t>
      </w:r>
      <w:r w:rsidR="000E7565" w:rsidRPr="0008385F">
        <w:rPr>
          <w:rFonts w:ascii="Times New Roman" w:hAnsi="Times New Roman"/>
          <w:b/>
          <w:sz w:val="28"/>
          <w:szCs w:val="28"/>
        </w:rPr>
        <w:t xml:space="preserve">2 </w:t>
      </w:r>
      <w:r w:rsidRPr="0008385F">
        <w:rPr>
          <w:rFonts w:ascii="Times New Roman" w:hAnsi="Times New Roman"/>
          <w:b/>
          <w:sz w:val="28"/>
          <w:szCs w:val="28"/>
        </w:rPr>
        <w:t xml:space="preserve">года  </w:t>
      </w:r>
      <w:r w:rsidR="0026535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8385F">
        <w:rPr>
          <w:rFonts w:ascii="Times New Roman" w:hAnsi="Times New Roman"/>
          <w:b/>
          <w:sz w:val="28"/>
          <w:szCs w:val="28"/>
        </w:rPr>
        <w:t>№</w:t>
      </w:r>
      <w:r w:rsidR="0026535F">
        <w:rPr>
          <w:rFonts w:ascii="Times New Roman" w:hAnsi="Times New Roman"/>
          <w:b/>
          <w:sz w:val="28"/>
          <w:szCs w:val="28"/>
        </w:rPr>
        <w:t xml:space="preserve"> 5/5-32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</w:t>
      </w:r>
      <w:r w:rsidR="0026535F">
        <w:rPr>
          <w:rFonts w:ascii="Times New Roman" w:hAnsi="Times New Roman"/>
          <w:b/>
          <w:sz w:val="28"/>
          <w:szCs w:val="28"/>
        </w:rPr>
        <w:t xml:space="preserve">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7B4035">
        <w:rPr>
          <w:rFonts w:ascii="Times New Roman" w:hAnsi="Times New Roman"/>
          <w:b/>
          <w:sz w:val="28"/>
          <w:szCs w:val="28"/>
        </w:rPr>
        <w:t>Колояр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03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r w:rsidR="007B4035" w:rsidRPr="007B4035">
        <w:rPr>
          <w:rFonts w:ascii="Times New Roman" w:hAnsi="Times New Roman" w:cs="Times New Roman"/>
          <w:sz w:val="28"/>
          <w:szCs w:val="28"/>
        </w:rPr>
        <w:t>Колоярского</w:t>
      </w:r>
      <w:r w:rsidRPr="007B40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4035" w:rsidRPr="007B4035">
        <w:rPr>
          <w:rFonts w:ascii="Times New Roman" w:hAnsi="Times New Roman" w:cs="Times New Roman"/>
          <w:sz w:val="28"/>
          <w:szCs w:val="28"/>
        </w:rPr>
        <w:t xml:space="preserve">от 29 апреля 2021 года </w:t>
      </w:r>
      <w:r w:rsidR="0026535F">
        <w:rPr>
          <w:rFonts w:ascii="Times New Roman" w:hAnsi="Times New Roman" w:cs="Times New Roman"/>
          <w:sz w:val="28"/>
          <w:szCs w:val="28"/>
        </w:rPr>
        <w:t xml:space="preserve">   </w:t>
      </w:r>
      <w:r w:rsidR="007B4035" w:rsidRPr="007B4035">
        <w:rPr>
          <w:rFonts w:ascii="Times New Roman" w:hAnsi="Times New Roman" w:cs="Times New Roman"/>
          <w:sz w:val="28"/>
          <w:szCs w:val="28"/>
        </w:rPr>
        <w:t>№ 4/62-220 «</w:t>
      </w:r>
      <w:r w:rsidR="007B4035" w:rsidRPr="007B403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7B4035" w:rsidRPr="007B4035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="007B4035" w:rsidRPr="007B40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Колоярского муниципального образования</w:t>
      </w:r>
      <w:r w:rsidR="007B4035" w:rsidRPr="007B4035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7B4035" w:rsidRPr="007B4035">
        <w:rPr>
          <w:rFonts w:ascii="Times New Roman" w:hAnsi="Times New Roman" w:cs="Times New Roman"/>
          <w:bCs/>
          <w:color w:val="000000"/>
          <w:sz w:val="28"/>
          <w:szCs w:val="28"/>
        </w:rPr>
        <w:t>Колоярского муниципального образования</w:t>
      </w:r>
      <w:r w:rsidR="007B4035" w:rsidRPr="007B4035">
        <w:rPr>
          <w:rFonts w:ascii="Times New Roman" w:hAnsi="Times New Roman" w:cs="Times New Roman"/>
          <w:sz w:val="28"/>
          <w:szCs w:val="28"/>
        </w:rPr>
        <w:t>»</w:t>
      </w:r>
      <w:r w:rsidRPr="007B4035">
        <w:rPr>
          <w:rFonts w:ascii="Times New Roman" w:hAnsi="Times New Roman" w:cs="Times New Roman"/>
          <w:sz w:val="28"/>
          <w:szCs w:val="28"/>
        </w:rPr>
        <w:t>,</w:t>
      </w:r>
      <w:r w:rsidRPr="0008385F">
        <w:rPr>
          <w:rFonts w:ascii="Times New Roman" w:hAnsi="Times New Roman" w:cs="Times New Roman"/>
          <w:sz w:val="28"/>
          <w:szCs w:val="28"/>
        </w:rPr>
        <w:t xml:space="preserve"> рассмотрев материалы</w:t>
      </w:r>
      <w:r w:rsidR="00FA02C7" w:rsidRPr="0008385F">
        <w:rPr>
          <w:rFonts w:ascii="Times New Roman" w:hAnsi="Times New Roman" w:cs="Times New Roman"/>
          <w:sz w:val="28"/>
          <w:szCs w:val="28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при Совете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="008E3B1E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связанные с рассмотрением проекта муниципальной программы, на основании </w:t>
      </w:r>
      <w:r w:rsidRPr="0008385F">
        <w:rPr>
          <w:rFonts w:ascii="Times New Roman" w:hAnsi="Times New Roman" w:cs="Times New Roman"/>
          <w:sz w:val="28"/>
          <w:szCs w:val="28"/>
        </w:rPr>
        <w:t xml:space="preserve">ст. 21 Устава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08385F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1. Р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r w:rsidR="007B4035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«Ремонт, содержание автомобильных дорог местного значения в границах населенных пунктов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="000E7565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год»</w:t>
      </w:r>
      <w:r w:rsidR="005C2264"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08385F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08385F">
        <w:rPr>
          <w:sz w:val="28"/>
          <w:szCs w:val="28"/>
        </w:rPr>
        <w:t>2</w:t>
      </w:r>
      <w:r w:rsidR="000C4834" w:rsidRPr="0008385F">
        <w:rPr>
          <w:sz w:val="28"/>
          <w:szCs w:val="28"/>
        </w:rPr>
        <w:t xml:space="preserve">. Направить настоящее решение в администрацию </w:t>
      </w:r>
      <w:r w:rsidR="007B4035">
        <w:rPr>
          <w:sz w:val="28"/>
          <w:szCs w:val="28"/>
        </w:rPr>
        <w:t>Колоярского</w:t>
      </w:r>
      <w:r w:rsidR="000C4834" w:rsidRPr="0008385F">
        <w:rPr>
          <w:sz w:val="28"/>
          <w:szCs w:val="28"/>
        </w:rPr>
        <w:t xml:space="preserve"> муниципального образования. 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3</w:t>
      </w:r>
      <w:r w:rsidR="000C4834" w:rsidRPr="0008385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7B4035">
        <w:rPr>
          <w:rFonts w:ascii="Times New Roman" w:hAnsi="Times New Roman" w:cs="Times New Roman"/>
          <w:sz w:val="28"/>
          <w:szCs w:val="28"/>
        </w:rPr>
        <w:t>Г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лаву </w:t>
      </w:r>
      <w:r w:rsidR="007B4035">
        <w:rPr>
          <w:rFonts w:ascii="Times New Roman" w:hAnsi="Times New Roman" w:cs="Times New Roman"/>
          <w:sz w:val="28"/>
          <w:szCs w:val="28"/>
        </w:rPr>
        <w:t>Колоярского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35F" w:rsidRPr="0008385F" w:rsidRDefault="0026535F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B4035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7B4035">
        <w:rPr>
          <w:rFonts w:ascii="Times New Roman" w:hAnsi="Times New Roman" w:cs="Times New Roman"/>
          <w:b/>
          <w:sz w:val="28"/>
          <w:szCs w:val="28"/>
        </w:rPr>
        <w:t>А.А.Никулин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C6493"/>
    <w:rsid w:val="0026535F"/>
    <w:rsid w:val="00460751"/>
    <w:rsid w:val="004F5EF9"/>
    <w:rsid w:val="005A2FA9"/>
    <w:rsid w:val="005C2264"/>
    <w:rsid w:val="006056E6"/>
    <w:rsid w:val="006F750E"/>
    <w:rsid w:val="007B4035"/>
    <w:rsid w:val="008578DE"/>
    <w:rsid w:val="008B0D75"/>
    <w:rsid w:val="008E3B1E"/>
    <w:rsid w:val="00AF73C3"/>
    <w:rsid w:val="00B12ABF"/>
    <w:rsid w:val="00C4745A"/>
    <w:rsid w:val="00C64E53"/>
    <w:rsid w:val="00D15968"/>
    <w:rsid w:val="00DC526F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13</cp:revision>
  <cp:lastPrinted>2021-12-28T11:55:00Z</cp:lastPrinted>
  <dcterms:created xsi:type="dcterms:W3CDTF">2021-12-28T10:52:00Z</dcterms:created>
  <dcterms:modified xsi:type="dcterms:W3CDTF">2022-02-04T12:25:00Z</dcterms:modified>
</cp:coreProperties>
</file>